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ED" w:rsidRDefault="00EF1EED" w:rsidP="00EF1EED">
      <w:r>
        <w:rPr>
          <w:rFonts w:hint="eastAsia"/>
        </w:rPr>
        <w:t>様式第</w:t>
      </w:r>
      <w:r>
        <w:t>1</w:t>
      </w:r>
      <w:r>
        <w:rPr>
          <w:rFonts w:hint="eastAsia"/>
        </w:rPr>
        <w:t>７号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:rsidR="00EF1EED" w:rsidRDefault="00EF1EED" w:rsidP="00EF1EED">
      <w:pPr>
        <w:jc w:val="center"/>
        <w:rPr>
          <w:rFonts w:cs="Times New Roman"/>
        </w:rPr>
      </w:pPr>
      <w:bookmarkStart w:id="0" w:name="_GoBack"/>
      <w:r>
        <w:rPr>
          <w:rFonts w:hint="eastAsia"/>
        </w:rPr>
        <w:t>少量危険物等タンク検査申請書</w:t>
      </w:r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708"/>
        <w:gridCol w:w="993"/>
        <w:gridCol w:w="992"/>
        <w:gridCol w:w="850"/>
        <w:gridCol w:w="426"/>
        <w:gridCol w:w="1134"/>
        <w:gridCol w:w="1275"/>
      </w:tblGrid>
      <w:tr w:rsidR="00EF1EED" w:rsidTr="00DE7EA2">
        <w:trPr>
          <w:cantSplit/>
          <w:trHeight w:val="1840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spacing w:line="360" w:lineRule="auto"/>
              <w:ind w:left="113" w:right="113"/>
              <w:jc w:val="right"/>
              <w:rPr>
                <w:rFonts w:cs="Times New Roman"/>
                <w:u w:val="dotted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EF1EED" w:rsidRDefault="00EF1EED" w:rsidP="00DE7EA2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　　　　　　　　　　　</w:t>
            </w:r>
          </w:p>
          <w:p w:rsidR="00EF1EED" w:rsidRDefault="00EF1EED" w:rsidP="00DE7EA2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EF1EED" w:rsidRDefault="00EF1EED" w:rsidP="00DE7EA2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EF1EED" w:rsidRDefault="00EF1EED" w:rsidP="00DE7EA2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3C2F6C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EF1EED" w:rsidTr="00DE7EA2">
        <w:trPr>
          <w:cantSplit/>
          <w:trHeight w:val="4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spacing w:line="480" w:lineRule="auto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1EED" w:rsidTr="00DE7EA2">
        <w:trPr>
          <w:cantSplit/>
          <w:trHeight w:val="420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6378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1EED" w:rsidTr="00DE7EA2">
        <w:trPr>
          <w:cantSplit/>
          <w:trHeight w:val="420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6378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1EED" w:rsidTr="00DE7EA2">
        <w:trPr>
          <w:cantSplit/>
          <w:trHeight w:val="4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1EED" w:rsidTr="00DE7EA2">
        <w:trPr>
          <w:cantSplit/>
          <w:trHeight w:val="420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1EED" w:rsidTr="00DE7EA2">
        <w:trPr>
          <w:cantSplit/>
          <w:trHeight w:val="420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□少量危険物貯蔵・取扱所　□指定可燃物貯蔵・取扱所</w:t>
            </w:r>
          </w:p>
        </w:tc>
      </w:tr>
      <w:tr w:rsidR="00EF1EED" w:rsidTr="00DE7EA2">
        <w:trPr>
          <w:cantSplit/>
          <w:trHeight w:val="4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タン</w:t>
            </w:r>
            <w:r>
              <w:rPr>
                <w:rFonts w:hint="eastAsia"/>
              </w:rPr>
              <w:t>クの構造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1EED" w:rsidTr="00DE7EA2">
        <w:trPr>
          <w:cantSplit/>
          <w:trHeight w:val="420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常用圧力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1EED" w:rsidTr="00DE7EA2">
        <w:trPr>
          <w:cantSplit/>
          <w:trHeight w:val="4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検査の種類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水張検</w:t>
            </w:r>
            <w:r>
              <w:rPr>
                <w:rFonts w:hint="eastAsia"/>
              </w:rPr>
              <w:t xml:space="preserve">査　　　　□　</w:t>
            </w:r>
            <w:r>
              <w:rPr>
                <w:rFonts w:hint="eastAsia"/>
                <w:spacing w:val="105"/>
              </w:rPr>
              <w:t>水圧検</w:t>
            </w:r>
            <w:r>
              <w:rPr>
                <w:rFonts w:hint="eastAsia"/>
              </w:rPr>
              <w:t>査</w:t>
            </w:r>
          </w:p>
        </w:tc>
      </w:tr>
      <w:tr w:rsidR="00EF1EED" w:rsidTr="00DE7EA2">
        <w:trPr>
          <w:cantSplit/>
          <w:trHeight w:val="4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検査希望年月日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　月　　　日　　　時　　　分</w:t>
            </w:r>
          </w:p>
        </w:tc>
      </w:tr>
      <w:tr w:rsidR="00EF1EED" w:rsidTr="00DE7EA2">
        <w:trPr>
          <w:cantSplit/>
          <w:trHeight w:val="4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検査場所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1EED" w:rsidTr="00DE7EA2">
        <w:trPr>
          <w:cantSplit/>
          <w:trHeight w:val="4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タンク製造者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1EED" w:rsidTr="00DE7EA2">
        <w:trPr>
          <w:cantSplit/>
          <w:trHeight w:val="4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タンク製造年月日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F1EED" w:rsidTr="00DE7EA2">
        <w:trPr>
          <w:cantSplit/>
          <w:trHeight w:val="4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1EED" w:rsidTr="00DE7EA2">
        <w:trPr>
          <w:cantSplit/>
          <w:trHeight w:val="42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※手数料</w:t>
            </w:r>
            <w:r>
              <w:rPr>
                <w:rFonts w:hint="eastAsia"/>
              </w:rPr>
              <w:t>欄</w:t>
            </w:r>
          </w:p>
        </w:tc>
      </w:tr>
      <w:tr w:rsidR="00EF1EED" w:rsidTr="00DE7EA2">
        <w:trPr>
          <w:cantSplit/>
          <w:trHeight w:val="1629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EED" w:rsidRDefault="00EF1EED" w:rsidP="00DE7EA2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検査　　</w:t>
            </w:r>
            <w:r w:rsidR="00D40D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番号　　</w:t>
            </w:r>
            <w:r w:rsidR="00D40D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　　　　　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D" w:rsidRDefault="00EF1EED" w:rsidP="00DE7EA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F1EED" w:rsidRDefault="00EF1EED" w:rsidP="00EF1EED">
      <w:pPr>
        <w:ind w:left="945" w:hanging="945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EF1EED" w:rsidRDefault="00EF1EED" w:rsidP="00EF1EED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設置場所を管轄する消防長以外の行政機関に申請するときは、届出者及び設置場所の欄は記入を要しないこと。なお、この場合タンクの構造明細書を添付すること。</w:t>
      </w:r>
    </w:p>
    <w:p w:rsidR="00F23677" w:rsidRDefault="00EF1EED" w:rsidP="003C2F6C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※印の欄は、記入しないこと。</w:t>
      </w:r>
    </w:p>
    <w:p w:rsidR="003C2F6C" w:rsidRDefault="003C2F6C" w:rsidP="003C2F6C">
      <w:pPr>
        <w:rPr>
          <w:rFonts w:cs="Times New Roman"/>
        </w:rPr>
        <w:sectPr w:rsidR="003C2F6C">
          <w:pgSz w:w="11907" w:h="16839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3C2F6C" w:rsidRPr="00EF1EED" w:rsidRDefault="003C2F6C" w:rsidP="003C2F6C"/>
    <w:sectPr w:rsidR="003C2F6C" w:rsidRPr="00EF1E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2AD" w:rsidRDefault="004E32AD" w:rsidP="00975739">
      <w:r>
        <w:separator/>
      </w:r>
    </w:p>
  </w:endnote>
  <w:endnote w:type="continuationSeparator" w:id="0">
    <w:p w:rsidR="004E32AD" w:rsidRDefault="004E32AD" w:rsidP="0097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2AD" w:rsidRDefault="004E32AD" w:rsidP="00975739">
      <w:r>
        <w:separator/>
      </w:r>
    </w:p>
  </w:footnote>
  <w:footnote w:type="continuationSeparator" w:id="0">
    <w:p w:rsidR="004E32AD" w:rsidRDefault="004E32AD" w:rsidP="0097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ED"/>
    <w:rsid w:val="003C2F6C"/>
    <w:rsid w:val="004E32AD"/>
    <w:rsid w:val="007F453C"/>
    <w:rsid w:val="00975739"/>
    <w:rsid w:val="00C624CE"/>
    <w:rsid w:val="00D40D81"/>
    <w:rsid w:val="00EF1EED"/>
    <w:rsid w:val="00F2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9AA553-EB78-4BCA-9DD9-F147F9F9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EE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739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975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739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浩二</dc:creator>
  <cp:keywords/>
  <dc:description/>
  <cp:lastModifiedBy>平山 善教</cp:lastModifiedBy>
  <cp:revision>2</cp:revision>
  <dcterms:created xsi:type="dcterms:W3CDTF">2021-12-23T11:48:00Z</dcterms:created>
  <dcterms:modified xsi:type="dcterms:W3CDTF">2021-12-23T11:48:00Z</dcterms:modified>
</cp:coreProperties>
</file>